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E8FDC" w14:textId="77777777" w:rsidR="002A13FD" w:rsidRPr="00E446EA" w:rsidRDefault="002A13FD" w:rsidP="002A13FD">
      <w:pPr>
        <w:ind w:right="-425"/>
        <w:rPr>
          <w:rFonts w:ascii="Arial" w:hAnsi="Arial"/>
          <w:sz w:val="30"/>
          <w:szCs w:val="30"/>
        </w:rPr>
      </w:pPr>
      <w:r>
        <w:rPr>
          <w:rFonts w:ascii="Arial" w:hAnsi="Arial"/>
          <w:i/>
          <w:lang w:val="de-AT"/>
        </w:rPr>
        <w:t>newsroom.kommhaus.com</w:t>
      </w:r>
    </w:p>
    <w:p w14:paraId="2191D938" w14:textId="77777777" w:rsidR="002A13FD" w:rsidRPr="00BD5C44" w:rsidRDefault="002A13FD" w:rsidP="002A13FD">
      <w:pPr>
        <w:pStyle w:val="berschrift5"/>
        <w:spacing w:line="360" w:lineRule="auto"/>
        <w:rPr>
          <w:rFonts w:ascii="Arial" w:hAnsi="Arial"/>
          <w:b/>
          <w:i/>
          <w:color w:val="000000" w:themeColor="text1"/>
          <w:sz w:val="24"/>
          <w:u w:val="single"/>
        </w:rPr>
      </w:pPr>
      <w:r w:rsidRPr="00BD5C44">
        <w:rPr>
          <w:rFonts w:ascii="Arial" w:hAnsi="Arial"/>
          <w:color w:val="000000" w:themeColor="text1"/>
          <w:sz w:val="24"/>
          <w:u w:val="single"/>
        </w:rPr>
        <w:t>Wirtschaft/Energie/Technologie/Nachhaltigkeit/Energiewende</w:t>
      </w:r>
    </w:p>
    <w:p w14:paraId="7346FB34" w14:textId="77777777" w:rsidR="002A13FD" w:rsidRPr="00AE6FE2" w:rsidRDefault="002A13FD" w:rsidP="002A13FD"/>
    <w:p w14:paraId="051FED22" w14:textId="6ED76E06" w:rsidR="002A13FD" w:rsidRPr="00104793" w:rsidRDefault="00BC6053" w:rsidP="002A13FD">
      <w:pPr>
        <w:pStyle w:val="berschrift1"/>
        <w:shd w:val="clear" w:color="auto" w:fill="FFFFFF"/>
        <w:spacing w:before="0" w:after="120"/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</w:pPr>
      <w:r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Partnerschaft</w:t>
      </w:r>
      <w:r w:rsidR="00A62743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 xml:space="preserve"> </w:t>
      </w:r>
      <w:r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mit</w:t>
      </w:r>
      <w:r w:rsidR="00A62743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 xml:space="preserve"> </w:t>
      </w:r>
      <w:r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Power:</w:t>
      </w:r>
      <w:r w:rsidR="00A62743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 xml:space="preserve"> </w:t>
      </w:r>
      <w:r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Sunlumo</w:t>
      </w:r>
      <w:r w:rsidR="00A62743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 xml:space="preserve"> </w:t>
      </w:r>
      <w:r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setzt</w:t>
      </w:r>
      <w:r w:rsidR="00A62743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 xml:space="preserve"> </w:t>
      </w:r>
      <w:r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auf</w:t>
      </w:r>
      <w:r w:rsidR="00A62743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 xml:space="preserve"> </w:t>
      </w:r>
      <w:r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neue</w:t>
      </w:r>
      <w:r w:rsidR="00A62743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 xml:space="preserve"> </w:t>
      </w:r>
      <w:r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Synergie</w:t>
      </w:r>
      <w:r w:rsidR="009757D9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n</w:t>
      </w:r>
      <w:r w:rsidR="00A62743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 xml:space="preserve"> </w:t>
      </w:r>
      <w:r w:rsidR="009757D9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mit</w:t>
      </w:r>
      <w:r w:rsidR="00A62743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 xml:space="preserve"> </w:t>
      </w:r>
      <w:r w:rsidR="009757D9"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ÖkoFEN</w:t>
      </w:r>
    </w:p>
    <w:p w14:paraId="34D8F2EA" w14:textId="53281115" w:rsidR="002A13FD" w:rsidRDefault="00BC6053" w:rsidP="002A13FD">
      <w:pPr>
        <w:ind w:right="-426"/>
        <w:rPr>
          <w:rFonts w:ascii="Arial" w:hAnsi="Arial"/>
          <w:sz w:val="30"/>
          <w:szCs w:val="30"/>
          <w:lang w:val="de-AT"/>
        </w:rPr>
      </w:pPr>
      <w:r>
        <w:rPr>
          <w:rFonts w:ascii="Arial" w:hAnsi="Arial"/>
          <w:sz w:val="30"/>
          <w:szCs w:val="30"/>
          <w:lang w:val="de-AT"/>
        </w:rPr>
        <w:t>Die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OR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Impact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Holding,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 w:rsidR="004771B6">
        <w:rPr>
          <w:rFonts w:ascii="Arial" w:hAnsi="Arial"/>
          <w:sz w:val="30"/>
          <w:szCs w:val="30"/>
          <w:lang w:val="de-AT"/>
        </w:rPr>
        <w:t>E</w:t>
      </w:r>
      <w:r>
        <w:rPr>
          <w:rFonts w:ascii="Arial" w:hAnsi="Arial"/>
          <w:sz w:val="30"/>
          <w:szCs w:val="30"/>
          <w:lang w:val="de-AT"/>
        </w:rPr>
        <w:t>igentümer</w:t>
      </w:r>
      <w:r w:rsidR="00313F31">
        <w:rPr>
          <w:rFonts w:ascii="Arial" w:hAnsi="Arial"/>
          <w:sz w:val="30"/>
          <w:szCs w:val="30"/>
          <w:lang w:val="de-AT"/>
        </w:rPr>
        <w:t>in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von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ÖkoFEN,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steigt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beim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österreichischen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Unternehmen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ein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>
        <w:rPr>
          <w:rFonts w:ascii="Arial" w:hAnsi="Arial"/>
          <w:sz w:val="30"/>
          <w:szCs w:val="30"/>
          <w:lang w:val="de-AT"/>
        </w:rPr>
        <w:t>und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 w:rsidR="00E1535D">
        <w:rPr>
          <w:rFonts w:ascii="Arial" w:hAnsi="Arial"/>
          <w:sz w:val="30"/>
          <w:szCs w:val="30"/>
          <w:lang w:val="de-AT"/>
        </w:rPr>
        <w:t>fördert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 w:rsidR="003521F1">
        <w:rPr>
          <w:rFonts w:ascii="Arial" w:hAnsi="Arial"/>
          <w:sz w:val="30"/>
          <w:szCs w:val="30"/>
          <w:lang w:val="de-AT"/>
        </w:rPr>
        <w:t>das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 w:rsidR="003521F1">
        <w:rPr>
          <w:rFonts w:ascii="Arial" w:hAnsi="Arial"/>
          <w:sz w:val="30"/>
          <w:szCs w:val="30"/>
          <w:lang w:val="de-AT"/>
        </w:rPr>
        <w:t>weitere</w:t>
      </w:r>
      <w:r w:rsidR="00A62743">
        <w:rPr>
          <w:rFonts w:ascii="Arial" w:hAnsi="Arial"/>
          <w:sz w:val="30"/>
          <w:szCs w:val="30"/>
          <w:lang w:val="de-AT"/>
        </w:rPr>
        <w:t xml:space="preserve"> </w:t>
      </w:r>
      <w:r w:rsidR="003521F1">
        <w:rPr>
          <w:rFonts w:ascii="Arial" w:hAnsi="Arial"/>
          <w:sz w:val="30"/>
          <w:szCs w:val="30"/>
          <w:lang w:val="de-AT"/>
        </w:rPr>
        <w:t>Wachstum.</w:t>
      </w:r>
    </w:p>
    <w:p w14:paraId="01EBD261" w14:textId="77777777" w:rsidR="002A13FD" w:rsidRPr="008D2D19" w:rsidRDefault="002A13FD" w:rsidP="002A13FD">
      <w:pPr>
        <w:ind w:right="-426"/>
        <w:rPr>
          <w:rFonts w:ascii="Arial" w:hAnsi="Arial"/>
          <w:sz w:val="30"/>
          <w:szCs w:val="30"/>
          <w:lang w:val="de-AT"/>
        </w:rPr>
      </w:pPr>
    </w:p>
    <w:p w14:paraId="72BD9320" w14:textId="1B19EA83" w:rsidR="003521F1" w:rsidRDefault="003521F1" w:rsidP="00F427AD">
      <w:pPr>
        <w:tabs>
          <w:tab w:val="left" w:pos="8222"/>
          <w:tab w:val="left" w:pos="8364"/>
          <w:tab w:val="left" w:pos="8789"/>
        </w:tabs>
        <w:spacing w:line="360" w:lineRule="auto"/>
        <w:ind w:left="1134" w:right="992"/>
        <w:jc w:val="both"/>
        <w:rPr>
          <w:rFonts w:ascii="Arial" w:hAnsi="Arial"/>
          <w:sz w:val="24"/>
          <w:szCs w:val="24"/>
          <w:lang w:val="de-AT"/>
        </w:rPr>
      </w:pPr>
      <w:r>
        <w:rPr>
          <w:rFonts w:ascii="Arial" w:hAnsi="Arial"/>
          <w:sz w:val="24"/>
          <w:szCs w:val="24"/>
          <w:lang w:val="de-AT"/>
        </w:rPr>
        <w:t>Sunlumo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setzt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seinen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Wachstumskurs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fort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und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erhält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dabei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Unterstützung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von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einem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neuen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Investor.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Die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OR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Impact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Holding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GmbH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beteiligt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sich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am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Unternehmen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und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sendet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damit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ein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klares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Signal.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Die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beiden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langjährigen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Partner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in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der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praktischen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Umsetzung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binden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sich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nun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auch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wirtschaftlich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fest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>
        <w:rPr>
          <w:rFonts w:ascii="Arial" w:hAnsi="Arial"/>
          <w:sz w:val="24"/>
          <w:szCs w:val="24"/>
          <w:lang w:val="de-AT"/>
        </w:rPr>
        <w:t>aneinander.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Dadurch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entstehen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Synergien,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die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insbesondere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die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Innovationskraft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und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Systemkompetenz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von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Sunlumo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weiter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stärken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sollen.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Neue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Lösungen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und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ein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erweitertes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Produktportfolio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werden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die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ersten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nachhaltigen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Ergebnisse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9757D9">
        <w:rPr>
          <w:rFonts w:ascii="Arial" w:hAnsi="Arial"/>
          <w:sz w:val="24"/>
          <w:szCs w:val="24"/>
          <w:lang w:val="de-AT"/>
        </w:rPr>
        <w:t>sein.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Zudem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eröffnet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Sunlumo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bei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ÖkoFEN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in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Purgstall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einen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neuen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Bürostandort,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um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die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Zusammenarbeit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noch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effizienter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7C559A">
        <w:rPr>
          <w:rFonts w:ascii="Arial" w:hAnsi="Arial"/>
          <w:sz w:val="24"/>
          <w:szCs w:val="24"/>
          <w:lang w:val="de-AT"/>
        </w:rPr>
        <w:t>zu</w:t>
      </w:r>
      <w:r w:rsidR="00A62743">
        <w:rPr>
          <w:rFonts w:ascii="Arial" w:hAnsi="Arial"/>
          <w:sz w:val="24"/>
          <w:szCs w:val="24"/>
          <w:lang w:val="de-AT"/>
        </w:rPr>
        <w:t xml:space="preserve"> </w:t>
      </w:r>
      <w:r w:rsidR="00E1535D">
        <w:rPr>
          <w:rFonts w:ascii="Arial" w:hAnsi="Arial"/>
          <w:sz w:val="24"/>
          <w:szCs w:val="24"/>
          <w:lang w:val="de-AT"/>
        </w:rPr>
        <w:t>gestalten</w:t>
      </w:r>
      <w:r w:rsidR="007C559A">
        <w:rPr>
          <w:rFonts w:ascii="Arial" w:hAnsi="Arial"/>
          <w:sz w:val="24"/>
          <w:szCs w:val="24"/>
          <w:lang w:val="de-AT"/>
        </w:rPr>
        <w:t>.</w:t>
      </w:r>
    </w:p>
    <w:p w14:paraId="09AA6196" w14:textId="77777777" w:rsidR="00A62743" w:rsidRDefault="00A62743" w:rsidP="0026349D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  <w:rPr>
          <w:rFonts w:ascii="Arial" w:hAnsi="Arial"/>
          <w:b/>
          <w:sz w:val="24"/>
        </w:rPr>
      </w:pPr>
    </w:p>
    <w:p w14:paraId="09590AEE" w14:textId="02B6A2D3" w:rsidR="002C5FCB" w:rsidRDefault="002A13FD" w:rsidP="0026349D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Perg</w:t>
      </w:r>
      <w:r w:rsidRPr="006B5D0B">
        <w:rPr>
          <w:rFonts w:ascii="Arial" w:hAnsi="Arial"/>
          <w:b/>
          <w:color w:val="000000" w:themeColor="text1"/>
          <w:sz w:val="24"/>
        </w:rPr>
        <w:t>,</w:t>
      </w:r>
      <w:r w:rsidR="00A62743">
        <w:rPr>
          <w:rFonts w:ascii="Arial" w:hAnsi="Arial"/>
          <w:b/>
          <w:color w:val="000000" w:themeColor="text1"/>
          <w:sz w:val="24"/>
        </w:rPr>
        <w:t xml:space="preserve"> </w:t>
      </w:r>
      <w:r w:rsidR="00A62743" w:rsidRPr="00A62743">
        <w:rPr>
          <w:rFonts w:ascii="Arial" w:hAnsi="Arial"/>
          <w:b/>
          <w:color w:val="000000" w:themeColor="text1"/>
          <w:sz w:val="24"/>
        </w:rPr>
        <w:t>27.</w:t>
      </w:r>
      <w:r w:rsidR="00A62743">
        <w:rPr>
          <w:rFonts w:ascii="Arial" w:hAnsi="Arial"/>
          <w:b/>
          <w:color w:val="000000" w:themeColor="text1"/>
          <w:sz w:val="24"/>
        </w:rPr>
        <w:t xml:space="preserve"> </w:t>
      </w:r>
      <w:r w:rsidR="00686027">
        <w:rPr>
          <w:rFonts w:ascii="Arial" w:hAnsi="Arial"/>
          <w:b/>
          <w:color w:val="000000" w:themeColor="text1"/>
          <w:sz w:val="24"/>
        </w:rPr>
        <w:t>Jänner</w:t>
      </w:r>
      <w:r w:rsidR="00A62743">
        <w:rPr>
          <w:rFonts w:ascii="Arial" w:hAnsi="Arial"/>
          <w:b/>
          <w:color w:val="000000" w:themeColor="text1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9757D9">
        <w:rPr>
          <w:rFonts w:ascii="Arial" w:hAnsi="Arial"/>
          <w:b/>
          <w:sz w:val="24"/>
        </w:rPr>
        <w:t>6</w:t>
      </w:r>
      <w:r w:rsidR="00A62743">
        <w:rPr>
          <w:rFonts w:ascii="Arial" w:hAnsi="Arial"/>
          <w:sz w:val="24"/>
        </w:rPr>
        <w:t xml:space="preserve"> </w:t>
      </w:r>
      <w:r w:rsidRPr="00747188">
        <w:rPr>
          <w:rFonts w:ascii="Arial" w:hAnsi="Arial"/>
          <w:sz w:val="24"/>
        </w:rPr>
        <w:t>–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„Wir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sind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sehr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stolz,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dass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wir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neben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Kooperation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mit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Sigenergy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einen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neuen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strategischen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Partner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bei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begrüßen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dürfen.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Die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OR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Impact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Holding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ist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ab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sofort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als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neue,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zusätzliche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Gesellschaft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Teil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unserer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Mission</w:t>
      </w:r>
      <w:r w:rsidR="007C559A">
        <w:rPr>
          <w:rFonts w:ascii="Arial" w:hAnsi="Arial"/>
          <w:sz w:val="24"/>
        </w:rPr>
        <w:t>“,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freut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sich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Robert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Buchinger,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CEO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 w:rsidR="007C559A">
        <w:rPr>
          <w:rFonts w:ascii="Arial" w:hAnsi="Arial"/>
          <w:sz w:val="24"/>
        </w:rPr>
        <w:t>Sunlumo</w:t>
      </w:r>
      <w:r w:rsidR="002C5FCB">
        <w:rPr>
          <w:rFonts w:ascii="Arial" w:hAnsi="Arial"/>
          <w:sz w:val="24"/>
        </w:rPr>
        <w:t>.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Kurz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vor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Weihnachten</w:t>
      </w:r>
      <w:r w:rsidR="00A62743">
        <w:rPr>
          <w:rFonts w:ascii="Arial" w:hAnsi="Arial"/>
          <w:sz w:val="24"/>
        </w:rPr>
        <w:t xml:space="preserve"> </w:t>
      </w:r>
      <w:r w:rsidR="002C5FCB" w:rsidRPr="00880AC3">
        <w:rPr>
          <w:rFonts w:ascii="Arial" w:hAnsi="Arial"/>
          <w:sz w:val="24"/>
        </w:rPr>
        <w:t>202</w:t>
      </w:r>
      <w:r w:rsidR="00880AC3" w:rsidRPr="00880AC3">
        <w:rPr>
          <w:rFonts w:ascii="Arial" w:hAnsi="Arial"/>
          <w:sz w:val="24"/>
        </w:rPr>
        <w:t>5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gab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die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OR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Impact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Holding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GmbH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ihren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Einstieg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als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Gesellschafter</w:t>
      </w:r>
      <w:r w:rsidR="00313F31">
        <w:rPr>
          <w:rFonts w:ascii="Arial" w:hAnsi="Arial"/>
          <w:sz w:val="24"/>
        </w:rPr>
        <w:t>in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mit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einem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Anteil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25,1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%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bekannt</w:t>
      </w:r>
      <w:r w:rsidR="002C5FCB">
        <w:rPr>
          <w:rFonts w:ascii="Arial" w:hAnsi="Arial"/>
          <w:sz w:val="24"/>
        </w:rPr>
        <w:t>.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Damit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erweitert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die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Holding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mit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Sitz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in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Niederkappel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ihr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Portfolio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an</w:t>
      </w:r>
      <w:r w:rsidR="00A62743">
        <w:rPr>
          <w:rFonts w:ascii="Arial" w:hAnsi="Arial"/>
          <w:sz w:val="24"/>
        </w:rPr>
        <w:t xml:space="preserve"> </w:t>
      </w:r>
      <w:r w:rsidR="002C5FCB">
        <w:rPr>
          <w:rFonts w:ascii="Arial" w:hAnsi="Arial"/>
          <w:sz w:val="24"/>
        </w:rPr>
        <w:t>Beteiligungen.</w:t>
      </w:r>
      <w:r w:rsidR="00A62743">
        <w:rPr>
          <w:rFonts w:ascii="Arial" w:hAnsi="Arial"/>
          <w:sz w:val="24"/>
        </w:rPr>
        <w:t xml:space="preserve"> </w:t>
      </w:r>
    </w:p>
    <w:p w14:paraId="354E0FAB" w14:textId="77777777" w:rsidR="002C5FCB" w:rsidRDefault="002C5FCB" w:rsidP="0026349D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  <w:rPr>
          <w:rFonts w:ascii="Arial" w:hAnsi="Arial"/>
          <w:sz w:val="24"/>
        </w:rPr>
      </w:pPr>
    </w:p>
    <w:p w14:paraId="5806077D" w14:textId="49B977F5" w:rsidR="002C5FCB" w:rsidRPr="002C5FCB" w:rsidRDefault="002C5FCB" w:rsidP="0026349D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  <w:rPr>
          <w:rFonts w:ascii="Arial" w:hAnsi="Arial"/>
          <w:b/>
          <w:bCs/>
          <w:sz w:val="24"/>
        </w:rPr>
      </w:pPr>
      <w:r w:rsidRPr="002C5FCB">
        <w:rPr>
          <w:rFonts w:ascii="Arial" w:hAnsi="Arial"/>
          <w:b/>
          <w:bCs/>
          <w:sz w:val="24"/>
        </w:rPr>
        <w:t>Starke</w:t>
      </w:r>
      <w:r w:rsidR="00A62743">
        <w:rPr>
          <w:rFonts w:ascii="Arial" w:hAnsi="Arial"/>
          <w:b/>
          <w:bCs/>
          <w:sz w:val="24"/>
        </w:rPr>
        <w:t xml:space="preserve"> </w:t>
      </w:r>
      <w:r w:rsidRPr="002C5FCB">
        <w:rPr>
          <w:rFonts w:ascii="Arial" w:hAnsi="Arial"/>
          <w:b/>
          <w:bCs/>
          <w:sz w:val="24"/>
        </w:rPr>
        <w:t>Partner</w:t>
      </w:r>
      <w:r w:rsidR="00A62743">
        <w:rPr>
          <w:rFonts w:ascii="Arial" w:hAnsi="Arial"/>
          <w:b/>
          <w:bCs/>
          <w:sz w:val="24"/>
        </w:rPr>
        <w:t xml:space="preserve"> </w:t>
      </w:r>
      <w:r w:rsidRPr="002C5FCB">
        <w:rPr>
          <w:rFonts w:ascii="Arial" w:hAnsi="Arial"/>
          <w:b/>
          <w:bCs/>
          <w:sz w:val="24"/>
        </w:rPr>
        <w:t>seit</w:t>
      </w:r>
      <w:r w:rsidR="00A62743">
        <w:rPr>
          <w:rFonts w:ascii="Arial" w:hAnsi="Arial"/>
          <w:b/>
          <w:bCs/>
          <w:sz w:val="24"/>
        </w:rPr>
        <w:t xml:space="preserve"> </w:t>
      </w:r>
      <w:r w:rsidRPr="002C5FCB">
        <w:rPr>
          <w:rFonts w:ascii="Arial" w:hAnsi="Arial"/>
          <w:b/>
          <w:bCs/>
          <w:sz w:val="24"/>
        </w:rPr>
        <w:t>viele</w:t>
      </w:r>
      <w:r w:rsidR="00C320DF">
        <w:rPr>
          <w:rFonts w:ascii="Arial" w:hAnsi="Arial"/>
          <w:b/>
          <w:bCs/>
          <w:sz w:val="24"/>
        </w:rPr>
        <w:t>n</w:t>
      </w:r>
      <w:r w:rsidR="00A62743">
        <w:rPr>
          <w:rFonts w:ascii="Arial" w:hAnsi="Arial"/>
          <w:b/>
          <w:bCs/>
          <w:sz w:val="24"/>
        </w:rPr>
        <w:t xml:space="preserve"> </w:t>
      </w:r>
      <w:r w:rsidRPr="002C5FCB">
        <w:rPr>
          <w:rFonts w:ascii="Arial" w:hAnsi="Arial"/>
          <w:b/>
          <w:bCs/>
          <w:sz w:val="24"/>
        </w:rPr>
        <w:t>Jahren</w:t>
      </w:r>
    </w:p>
    <w:p w14:paraId="5E576509" w14:textId="13AC2866" w:rsidR="0026349D" w:rsidRDefault="002C5FCB" w:rsidP="0026349D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Impact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ist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als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Mehrheitseigentümer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ÖkoFEN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bereits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seit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vielen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Jahren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operativ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mit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verbunden</w:t>
      </w:r>
      <w:r>
        <w:rPr>
          <w:rFonts w:ascii="Arial" w:hAnsi="Arial"/>
          <w:sz w:val="24"/>
        </w:rPr>
        <w:t>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Als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Experte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für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modernes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Heizen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mit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grüner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Wärme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setzt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ÖkoFEN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neben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eigenen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nachhaltigen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Heizsystemen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auch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auf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Hybridlösungen,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bei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denen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unter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anderem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Photovoltaik-Elemente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zum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Einsatz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kommen.</w:t>
      </w:r>
      <w:r w:rsidR="00A62743">
        <w:rPr>
          <w:rFonts w:ascii="Arial" w:hAnsi="Arial"/>
          <w:sz w:val="24"/>
        </w:rPr>
        <w:t xml:space="preserve"> </w:t>
      </w:r>
      <w:r w:rsidR="001263E2" w:rsidRPr="001263E2">
        <w:rPr>
          <w:rFonts w:ascii="Arial" w:hAnsi="Arial"/>
          <w:sz w:val="24"/>
        </w:rPr>
        <w:t>Circa</w:t>
      </w:r>
      <w:r w:rsidR="00A62743">
        <w:rPr>
          <w:rFonts w:ascii="Arial" w:hAnsi="Arial"/>
          <w:sz w:val="24"/>
        </w:rPr>
        <w:t xml:space="preserve"> </w:t>
      </w:r>
      <w:r w:rsidRPr="001263E2">
        <w:rPr>
          <w:rFonts w:ascii="Arial" w:hAnsi="Arial"/>
          <w:sz w:val="24"/>
        </w:rPr>
        <w:t>190.000</w:t>
      </w:r>
      <w:r w:rsidR="00A62743">
        <w:rPr>
          <w:rFonts w:ascii="Arial" w:hAnsi="Arial"/>
          <w:sz w:val="24"/>
        </w:rPr>
        <w:t xml:space="preserve"> </w:t>
      </w:r>
      <w:r w:rsidRPr="001263E2">
        <w:rPr>
          <w:rFonts w:ascii="Arial" w:hAnsi="Arial"/>
          <w:sz w:val="24"/>
        </w:rPr>
        <w:t>installierte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Heizsysteme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Vertriebspartner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mehr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als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Ländern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sprechen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für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sich.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profitiert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dabei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speziell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vom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langjährigen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Know-how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breiten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Vertriebsstruktur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ÖkoFEN.</w:t>
      </w:r>
      <w:r w:rsidR="00A62743">
        <w:rPr>
          <w:rFonts w:ascii="Arial" w:hAnsi="Arial"/>
          <w:sz w:val="24"/>
        </w:rPr>
        <w:t xml:space="preserve"> </w:t>
      </w:r>
    </w:p>
    <w:p w14:paraId="55248B2F" w14:textId="77777777" w:rsidR="00C320DF" w:rsidRDefault="00C320DF" w:rsidP="0026349D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  <w:rPr>
          <w:rFonts w:ascii="Arial" w:hAnsi="Arial"/>
          <w:sz w:val="24"/>
        </w:rPr>
      </w:pPr>
    </w:p>
    <w:p w14:paraId="3CC030A7" w14:textId="6CE1BEE2" w:rsidR="002C5FCB" w:rsidRPr="00292D1A" w:rsidRDefault="002C5FCB" w:rsidP="0026349D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  <w:rPr>
          <w:rFonts w:ascii="Arial" w:hAnsi="Arial"/>
          <w:b/>
          <w:bCs/>
          <w:sz w:val="24"/>
        </w:rPr>
      </w:pPr>
      <w:r w:rsidRPr="00292D1A">
        <w:rPr>
          <w:rFonts w:ascii="Arial" w:hAnsi="Arial"/>
          <w:b/>
          <w:bCs/>
          <w:sz w:val="24"/>
        </w:rPr>
        <w:t>Integrierte</w:t>
      </w:r>
      <w:r w:rsidR="00313F31">
        <w:rPr>
          <w:rFonts w:ascii="Arial" w:hAnsi="Arial"/>
          <w:b/>
          <w:bCs/>
          <w:sz w:val="24"/>
        </w:rPr>
        <w:t>,</w:t>
      </w:r>
      <w:r w:rsidR="00A62743">
        <w:rPr>
          <w:rFonts w:ascii="Arial" w:hAnsi="Arial"/>
          <w:b/>
          <w:bCs/>
          <w:sz w:val="24"/>
        </w:rPr>
        <w:t xml:space="preserve"> </w:t>
      </w:r>
      <w:r w:rsidRPr="00292D1A">
        <w:rPr>
          <w:rFonts w:ascii="Arial" w:hAnsi="Arial"/>
          <w:b/>
          <w:bCs/>
          <w:sz w:val="24"/>
        </w:rPr>
        <w:t>nachhaltige</w:t>
      </w:r>
      <w:r w:rsidR="00A62743">
        <w:rPr>
          <w:rFonts w:ascii="Arial" w:hAnsi="Arial"/>
          <w:b/>
          <w:bCs/>
          <w:sz w:val="24"/>
        </w:rPr>
        <w:t xml:space="preserve"> </w:t>
      </w:r>
      <w:r w:rsidRPr="00292D1A">
        <w:rPr>
          <w:rFonts w:ascii="Arial" w:hAnsi="Arial"/>
          <w:b/>
          <w:bCs/>
          <w:sz w:val="24"/>
        </w:rPr>
        <w:t>Lösungen</w:t>
      </w:r>
    </w:p>
    <w:p w14:paraId="35D76AA2" w14:textId="3B661D28" w:rsidR="00292D1A" w:rsidRPr="004771B6" w:rsidRDefault="00292D1A" w:rsidP="00292D1A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</w:pPr>
      <w:r>
        <w:rPr>
          <w:rFonts w:ascii="Arial" w:hAnsi="Arial"/>
          <w:sz w:val="24"/>
        </w:rPr>
        <w:t>Die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neue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Gesellschafterstruktur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eröffnet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insbesondere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Elektroinstallationsunternehmen,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Photovolatik-Fachbetrieben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Installateuren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spannende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Perspektiven.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Gemeinsam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werden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die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Unternehmen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neue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Lösungen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entwickeln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das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Portfolio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erweitern.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Für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die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Kunden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bedeutet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dies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ganzheitliche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Energiesysteme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mit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stärkeren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Schnittstellen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zwischen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Photovoltaik,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Energiemanagement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Speicherlösungen.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„Wir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können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nun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unsere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Ideen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gemeinsam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umsetzen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technischen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Nachhaltigkeit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damit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neue,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spannende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Aspekte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hinzufügen“,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erklärt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Dipl.-Ing.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(FH)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Stefan</w:t>
      </w:r>
      <w:r w:rsidR="00A62743">
        <w:t xml:space="preserve"> </w:t>
      </w:r>
      <w:r w:rsidRPr="00292D1A">
        <w:rPr>
          <w:rFonts w:ascii="Arial" w:hAnsi="Arial"/>
          <w:sz w:val="24"/>
        </w:rPr>
        <w:t>Ortner</w:t>
      </w:r>
      <w:r>
        <w:rPr>
          <w:rFonts w:ascii="Arial" w:hAnsi="Arial"/>
          <w:sz w:val="24"/>
        </w:rPr>
        <w:t>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als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Gesellschafter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Geschäftsführer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Impact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Holding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Gmb</w:t>
      </w:r>
      <w:r w:rsidR="00313F31">
        <w:rPr>
          <w:rFonts w:ascii="Arial" w:hAnsi="Arial"/>
          <w:sz w:val="24"/>
        </w:rPr>
        <w:t>H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nun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auch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aktiv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am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Erfolg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mitarbeitet.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„Mit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gestärkten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Eigentümerstruktur</w:t>
      </w:r>
      <w:r w:rsidR="00A62743">
        <w:rPr>
          <w:rFonts w:ascii="Arial" w:hAnsi="Arial"/>
          <w:sz w:val="24"/>
        </w:rPr>
        <w:t xml:space="preserve"> </w:t>
      </w:r>
      <w:r w:rsidR="00C320DF">
        <w:rPr>
          <w:rFonts w:ascii="Arial" w:hAnsi="Arial"/>
          <w:sz w:val="24"/>
        </w:rPr>
        <w:t>senden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wir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ein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klares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Signal.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Wir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setzen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eingeschlagenen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Wachstumskurs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nicht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nur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fort,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sondern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erhalten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dabei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auch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nachhaltige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Unterstützung.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Die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Beteiligung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Impact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schafft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weitere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Stabilität,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Innovationskraft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zusätzliche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Entwicklungsmöglichkeiten,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die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die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Branche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spürbar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voranbringen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werden.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Davon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profitieren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Kunden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Umwelt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–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eine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Win-win-Situation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für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alle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Beteiligten“,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freut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sich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Robert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Buchinger.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Erstes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sichtbares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Zeichen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wirtschaftlichen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Vernetzung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ist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neue</w:t>
      </w:r>
      <w:r w:rsidR="00A62743">
        <w:rPr>
          <w:rFonts w:ascii="Arial" w:hAnsi="Arial"/>
          <w:sz w:val="24"/>
        </w:rPr>
        <w:t xml:space="preserve"> </w:t>
      </w:r>
      <w:r w:rsidRPr="004771B6">
        <w:rPr>
          <w:rFonts w:ascii="Arial" w:hAnsi="Arial"/>
          <w:sz w:val="24"/>
        </w:rPr>
        <w:t>Bürostandort</w:t>
      </w:r>
      <w:r w:rsidR="00A62743">
        <w:rPr>
          <w:rFonts w:ascii="Arial" w:hAnsi="Arial"/>
          <w:sz w:val="24"/>
        </w:rPr>
        <w:t xml:space="preserve"> </w:t>
      </w:r>
      <w:r w:rsidRPr="004771B6"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 w:rsidRPr="004771B6"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 w:rsidRPr="004771B6">
        <w:rPr>
          <w:rFonts w:ascii="Arial" w:hAnsi="Arial"/>
          <w:sz w:val="24"/>
        </w:rPr>
        <w:t>bei</w:t>
      </w:r>
      <w:r w:rsidR="00A62743">
        <w:rPr>
          <w:rFonts w:ascii="Arial" w:hAnsi="Arial"/>
          <w:sz w:val="24"/>
        </w:rPr>
        <w:t xml:space="preserve"> </w:t>
      </w:r>
      <w:r w:rsidRPr="004771B6">
        <w:rPr>
          <w:rFonts w:ascii="Arial" w:hAnsi="Arial"/>
          <w:sz w:val="24"/>
        </w:rPr>
        <w:t>ÖkoFEN</w:t>
      </w:r>
      <w:r w:rsidR="00A62743">
        <w:rPr>
          <w:rFonts w:ascii="Arial" w:hAnsi="Arial"/>
          <w:sz w:val="24"/>
        </w:rPr>
        <w:t xml:space="preserve"> </w:t>
      </w:r>
      <w:r w:rsidRPr="004771B6">
        <w:rPr>
          <w:rFonts w:ascii="Arial" w:hAnsi="Arial"/>
          <w:sz w:val="24"/>
        </w:rPr>
        <w:t>in</w:t>
      </w:r>
      <w:r w:rsidR="00A62743">
        <w:rPr>
          <w:rFonts w:ascii="Arial" w:hAnsi="Arial"/>
          <w:sz w:val="24"/>
        </w:rPr>
        <w:t xml:space="preserve"> </w:t>
      </w:r>
      <w:r w:rsidRPr="004771B6">
        <w:rPr>
          <w:rFonts w:ascii="Arial" w:hAnsi="Arial"/>
          <w:sz w:val="24"/>
        </w:rPr>
        <w:t>Purgstall</w:t>
      </w:r>
      <w:r w:rsidR="004771B6">
        <w:rPr>
          <w:rFonts w:ascii="Arial" w:hAnsi="Arial"/>
          <w:sz w:val="24"/>
        </w:rPr>
        <w:t>.</w:t>
      </w:r>
      <w:r w:rsidR="00A62743">
        <w:rPr>
          <w:rFonts w:ascii="Arial" w:hAnsi="Arial"/>
          <w:sz w:val="24"/>
        </w:rPr>
        <w:t xml:space="preserve"> </w:t>
      </w:r>
      <w:r w:rsidR="004771B6">
        <w:rPr>
          <w:rFonts w:ascii="Arial" w:hAnsi="Arial"/>
          <w:sz w:val="24"/>
        </w:rPr>
        <w:t>Dort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entsteht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auch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ein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Technikum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mit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Test-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Demoanlagen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sowie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ein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Ersatzteillager</w:t>
      </w:r>
      <w:r w:rsidR="004771B6">
        <w:rPr>
          <w:rFonts w:ascii="Arial" w:hAnsi="Arial"/>
          <w:sz w:val="24"/>
        </w:rPr>
        <w:t>.</w:t>
      </w:r>
      <w:r w:rsidR="00A62743">
        <w:rPr>
          <w:rFonts w:ascii="Arial" w:hAnsi="Arial"/>
          <w:sz w:val="24"/>
        </w:rPr>
        <w:t xml:space="preserve"> </w:t>
      </w:r>
      <w:r w:rsidR="004771B6"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Firmensitz</w:t>
      </w:r>
      <w:r w:rsidR="00A62743">
        <w:rPr>
          <w:rFonts w:ascii="Arial" w:hAnsi="Arial"/>
          <w:sz w:val="24"/>
        </w:rPr>
        <w:t xml:space="preserve"> </w:t>
      </w:r>
      <w:r w:rsidR="004771B6"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 w:rsidR="004771B6"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bleibt</w:t>
      </w:r>
      <w:r w:rsidR="00A62743">
        <w:rPr>
          <w:rFonts w:ascii="Arial" w:hAnsi="Arial"/>
          <w:sz w:val="24"/>
        </w:rPr>
        <w:t xml:space="preserve"> </w:t>
      </w:r>
      <w:r w:rsidR="004771B6">
        <w:rPr>
          <w:rFonts w:ascii="Arial" w:hAnsi="Arial"/>
          <w:sz w:val="24"/>
        </w:rPr>
        <w:t>weiterhin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in</w:t>
      </w:r>
      <w:r w:rsidR="00A62743">
        <w:rPr>
          <w:rFonts w:ascii="Arial" w:hAnsi="Arial"/>
          <w:sz w:val="24"/>
        </w:rPr>
        <w:t xml:space="preserve"> </w:t>
      </w:r>
      <w:r w:rsidR="004771B6" w:rsidRPr="004771B6">
        <w:rPr>
          <w:rFonts w:ascii="Arial" w:hAnsi="Arial"/>
          <w:sz w:val="24"/>
        </w:rPr>
        <w:t>Perg.</w:t>
      </w:r>
    </w:p>
    <w:p w14:paraId="2B791F4E" w14:textId="77777777" w:rsidR="00844D8E" w:rsidRDefault="00844D8E" w:rsidP="002A13FD">
      <w:pPr>
        <w:tabs>
          <w:tab w:val="num" w:pos="720"/>
        </w:tabs>
        <w:spacing w:line="360" w:lineRule="auto"/>
        <w:ind w:right="141"/>
        <w:rPr>
          <w:rFonts w:ascii="Arial" w:hAnsi="Arial"/>
          <w:sz w:val="24"/>
          <w:szCs w:val="24"/>
          <w:lang w:val="de-AT"/>
        </w:rPr>
      </w:pPr>
    </w:p>
    <w:p w14:paraId="72BBEB3A" w14:textId="0133298F" w:rsidR="0089435F" w:rsidRPr="00E97E5B" w:rsidRDefault="0089435F" w:rsidP="0089435F">
      <w:pPr>
        <w:spacing w:line="360" w:lineRule="auto"/>
        <w:ind w:right="141"/>
        <w:rPr>
          <w:rFonts w:ascii="Arial" w:hAnsi="Arial"/>
          <w:b/>
          <w:sz w:val="24"/>
          <w:szCs w:val="24"/>
          <w:lang w:val="de-AT"/>
        </w:rPr>
      </w:pPr>
      <w:r w:rsidRPr="00E97E5B">
        <w:rPr>
          <w:rFonts w:ascii="Arial" w:hAnsi="Arial"/>
          <w:b/>
          <w:sz w:val="24"/>
          <w:szCs w:val="24"/>
          <w:lang w:val="de-AT"/>
        </w:rPr>
        <w:t>Corporate</w:t>
      </w:r>
      <w:r w:rsidR="00A62743">
        <w:rPr>
          <w:rFonts w:ascii="Arial" w:hAnsi="Arial"/>
          <w:b/>
          <w:sz w:val="24"/>
          <w:szCs w:val="24"/>
          <w:lang w:val="de-AT"/>
        </w:rPr>
        <w:t xml:space="preserve"> </w:t>
      </w:r>
      <w:r w:rsidRPr="00E97E5B">
        <w:rPr>
          <w:rFonts w:ascii="Arial" w:hAnsi="Arial"/>
          <w:b/>
          <w:sz w:val="24"/>
          <w:szCs w:val="24"/>
          <w:lang w:val="de-AT"/>
        </w:rPr>
        <w:t>Data</w:t>
      </w:r>
    </w:p>
    <w:p w14:paraId="18736734" w14:textId="2A3C39A8" w:rsidR="00A7326D" w:rsidRDefault="00FE27A4" w:rsidP="00474FAE">
      <w:pPr>
        <w:pStyle w:val="StandardWeb"/>
        <w:shd w:val="clear" w:color="auto" w:fill="FFFFFF"/>
        <w:spacing w:before="0" w:beforeAutospacing="0" w:after="312" w:afterAutospacing="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Unter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Vision</w:t>
      </w:r>
      <w:r w:rsidR="00A62743">
        <w:rPr>
          <w:rFonts w:ascii="Arial" w:hAnsi="Arial"/>
          <w:sz w:val="24"/>
        </w:rPr>
        <w:t xml:space="preserve"> </w:t>
      </w:r>
      <w:r w:rsidR="0089435F">
        <w:rPr>
          <w:rFonts w:ascii="Arial" w:hAnsi="Arial"/>
          <w:sz w:val="24"/>
        </w:rPr>
        <w:t>„</w:t>
      </w:r>
      <w:r>
        <w:rPr>
          <w:rFonts w:ascii="Arial" w:hAnsi="Arial"/>
          <w:sz w:val="24"/>
        </w:rPr>
        <w:t>Eine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Welt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Solar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System</w:t>
      </w:r>
      <w:r w:rsidR="0089435F">
        <w:rPr>
          <w:rFonts w:ascii="Arial" w:hAnsi="Arial"/>
          <w:sz w:val="24"/>
        </w:rPr>
        <w:t>“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verschiebt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seit</w:t>
      </w:r>
      <w:r w:rsidR="00A6274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2009</w:t>
      </w:r>
      <w:r w:rsidR="00A62743">
        <w:rPr>
          <w:rFonts w:ascii="Arial" w:hAnsi="Arial"/>
          <w:sz w:val="24"/>
        </w:rPr>
        <w:t xml:space="preserve"> </w:t>
      </w:r>
      <w:r w:rsidR="00DF2AA8">
        <w:rPr>
          <w:rFonts w:ascii="Arial" w:hAnsi="Arial"/>
          <w:sz w:val="24"/>
        </w:rPr>
        <w:t>d</w:t>
      </w:r>
      <w:r w:rsidR="00DF2AA8" w:rsidRPr="0089435F">
        <w:rPr>
          <w:rFonts w:ascii="Arial" w:hAnsi="Arial"/>
          <w:sz w:val="24"/>
        </w:rPr>
        <w:t>ie</w:t>
      </w:r>
      <w:r w:rsidR="00A62743">
        <w:rPr>
          <w:rFonts w:ascii="Arial" w:hAnsi="Arial"/>
          <w:sz w:val="24"/>
        </w:rPr>
        <w:t xml:space="preserve"> </w:t>
      </w:r>
      <w:r w:rsidR="00DF2AA8" w:rsidRPr="0089435F">
        <w:rPr>
          <w:rFonts w:ascii="Arial" w:hAnsi="Arial"/>
          <w:sz w:val="24"/>
        </w:rPr>
        <w:t>Grenzen</w:t>
      </w:r>
      <w:r w:rsidR="00A62743">
        <w:rPr>
          <w:rFonts w:ascii="Arial" w:hAnsi="Arial"/>
          <w:sz w:val="24"/>
        </w:rPr>
        <w:t xml:space="preserve"> </w:t>
      </w:r>
      <w:r w:rsidR="00DF2AA8" w:rsidRPr="0089435F"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 w:rsidR="00DF2AA8" w:rsidRPr="0089435F">
        <w:rPr>
          <w:rFonts w:ascii="Arial" w:hAnsi="Arial"/>
          <w:sz w:val="24"/>
        </w:rPr>
        <w:t>Solarenergie</w:t>
      </w:r>
      <w:r w:rsidR="00DF2AA8">
        <w:rPr>
          <w:rFonts w:ascii="Arial" w:hAnsi="Arial"/>
          <w:sz w:val="24"/>
        </w:rPr>
        <w:t>.</w:t>
      </w:r>
      <w:r w:rsidR="00A62743">
        <w:rPr>
          <w:rFonts w:ascii="Arial" w:hAnsi="Arial"/>
          <w:sz w:val="24"/>
        </w:rPr>
        <w:t xml:space="preserve"> </w:t>
      </w:r>
      <w:r w:rsidR="00355F05"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 w:rsidR="00051583">
        <w:rPr>
          <w:rFonts w:ascii="Arial" w:hAnsi="Arial"/>
          <w:sz w:val="24"/>
        </w:rPr>
        <w:t>macht</w:t>
      </w:r>
      <w:r w:rsidR="00A62743">
        <w:rPr>
          <w:rFonts w:ascii="Arial" w:hAnsi="Arial"/>
          <w:sz w:val="24"/>
        </w:rPr>
        <w:t xml:space="preserve"> </w:t>
      </w:r>
      <w:r w:rsidR="00355F05">
        <w:rPr>
          <w:rFonts w:ascii="Arial" w:hAnsi="Arial"/>
          <w:sz w:val="24"/>
        </w:rPr>
        <w:t>dabei</w:t>
      </w:r>
      <w:r w:rsidR="00A62743">
        <w:rPr>
          <w:rFonts w:ascii="Arial" w:hAnsi="Arial"/>
          <w:sz w:val="24"/>
        </w:rPr>
        <w:t xml:space="preserve"> </w:t>
      </w:r>
      <w:r w:rsidR="00355F05">
        <w:rPr>
          <w:rFonts w:ascii="Arial" w:hAnsi="Arial"/>
          <w:sz w:val="24"/>
        </w:rPr>
        <w:t>als</w:t>
      </w:r>
      <w:r w:rsidR="00A62743">
        <w:rPr>
          <w:rFonts w:ascii="Arial" w:hAnsi="Arial"/>
          <w:sz w:val="24"/>
        </w:rPr>
        <w:t xml:space="preserve"> </w:t>
      </w:r>
      <w:r w:rsidR="00355F05">
        <w:rPr>
          <w:rFonts w:ascii="Arial" w:hAnsi="Arial"/>
          <w:sz w:val="24"/>
        </w:rPr>
        <w:t>stolzer</w:t>
      </w:r>
      <w:r w:rsidR="00A62743">
        <w:rPr>
          <w:rFonts w:ascii="Arial" w:hAnsi="Arial"/>
          <w:sz w:val="24"/>
        </w:rPr>
        <w:t xml:space="preserve"> </w:t>
      </w:r>
      <w:r w:rsidR="00355F05">
        <w:rPr>
          <w:rFonts w:ascii="Arial" w:hAnsi="Arial"/>
          <w:sz w:val="24"/>
        </w:rPr>
        <w:t>Partner</w:t>
      </w:r>
      <w:r w:rsidR="00A62743">
        <w:rPr>
          <w:rFonts w:ascii="Arial" w:hAnsi="Arial"/>
          <w:sz w:val="24"/>
        </w:rPr>
        <w:t xml:space="preserve"> </w:t>
      </w:r>
      <w:r w:rsidR="008E2239"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 w:rsidR="008E2239">
        <w:rPr>
          <w:rFonts w:ascii="Arial" w:hAnsi="Arial"/>
          <w:sz w:val="24"/>
        </w:rPr>
        <w:t>Gold</w:t>
      </w:r>
      <w:r w:rsidR="000C03F0">
        <w:rPr>
          <w:rFonts w:ascii="Arial" w:hAnsi="Arial"/>
          <w:sz w:val="24"/>
        </w:rPr>
        <w:t>-</w:t>
      </w:r>
      <w:r w:rsidR="008E2239">
        <w:rPr>
          <w:rFonts w:ascii="Arial" w:hAnsi="Arial"/>
          <w:sz w:val="24"/>
        </w:rPr>
        <w:t>Distributor</w:t>
      </w:r>
      <w:r w:rsidR="00A62743">
        <w:rPr>
          <w:rFonts w:ascii="Arial" w:hAnsi="Arial"/>
          <w:sz w:val="24"/>
        </w:rPr>
        <w:t xml:space="preserve"> </w:t>
      </w:r>
      <w:r w:rsidR="00E32FB6"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 w:rsidR="00E32FB6">
        <w:rPr>
          <w:rFonts w:ascii="Arial" w:hAnsi="Arial"/>
          <w:sz w:val="24"/>
        </w:rPr>
        <w:t>Marke</w:t>
      </w:r>
      <w:r w:rsidR="00A62743">
        <w:rPr>
          <w:rFonts w:ascii="Arial" w:hAnsi="Arial"/>
          <w:sz w:val="24"/>
        </w:rPr>
        <w:t xml:space="preserve"> </w:t>
      </w:r>
      <w:r w:rsidR="00355F05">
        <w:rPr>
          <w:rFonts w:ascii="Arial" w:hAnsi="Arial"/>
          <w:sz w:val="24"/>
        </w:rPr>
        <w:t>Sigenergy</w:t>
      </w:r>
      <w:r w:rsidR="00A62743">
        <w:rPr>
          <w:rFonts w:ascii="Arial" w:hAnsi="Arial"/>
          <w:sz w:val="24"/>
        </w:rPr>
        <w:t xml:space="preserve"> </w:t>
      </w:r>
      <w:r w:rsidR="00D65504">
        <w:rPr>
          <w:rFonts w:ascii="Arial" w:hAnsi="Arial"/>
          <w:sz w:val="24"/>
        </w:rPr>
        <w:t>Kunden</w:t>
      </w:r>
      <w:r w:rsidR="00A62743">
        <w:rPr>
          <w:rFonts w:ascii="Arial" w:hAnsi="Arial"/>
          <w:sz w:val="24"/>
        </w:rPr>
        <w:t xml:space="preserve"> </w:t>
      </w:r>
      <w:r w:rsidR="000F5616">
        <w:rPr>
          <w:rFonts w:ascii="Arial" w:hAnsi="Arial"/>
          <w:sz w:val="24"/>
        </w:rPr>
        <w:t>im</w:t>
      </w:r>
      <w:r w:rsidR="00A62743">
        <w:rPr>
          <w:rFonts w:ascii="Arial" w:hAnsi="Arial"/>
          <w:sz w:val="24"/>
        </w:rPr>
        <w:t xml:space="preserve"> </w:t>
      </w:r>
      <w:r w:rsidR="000F5616">
        <w:rPr>
          <w:rFonts w:ascii="Arial" w:hAnsi="Arial"/>
          <w:sz w:val="24"/>
        </w:rPr>
        <w:t>Bereich</w:t>
      </w:r>
      <w:r w:rsidR="00A62743">
        <w:rPr>
          <w:rFonts w:ascii="Arial" w:hAnsi="Arial"/>
          <w:sz w:val="24"/>
        </w:rPr>
        <w:t xml:space="preserve"> </w:t>
      </w:r>
      <w:r w:rsidR="00D709FD">
        <w:rPr>
          <w:rFonts w:ascii="Arial" w:hAnsi="Arial"/>
          <w:sz w:val="24"/>
        </w:rPr>
        <w:t>nachhaltiger</w:t>
      </w:r>
      <w:r w:rsidR="00A62743">
        <w:rPr>
          <w:rFonts w:ascii="Arial" w:hAnsi="Arial"/>
          <w:sz w:val="24"/>
        </w:rPr>
        <w:t xml:space="preserve"> </w:t>
      </w:r>
      <w:r w:rsidR="000F5616">
        <w:rPr>
          <w:rFonts w:ascii="Arial" w:hAnsi="Arial"/>
          <w:sz w:val="24"/>
        </w:rPr>
        <w:t>Energie</w:t>
      </w:r>
      <w:r w:rsidR="00D709FD">
        <w:rPr>
          <w:rFonts w:ascii="Arial" w:hAnsi="Arial"/>
          <w:sz w:val="24"/>
        </w:rPr>
        <w:t>versorgung</w:t>
      </w:r>
      <w:r w:rsidR="00A62743">
        <w:rPr>
          <w:rFonts w:ascii="Arial" w:hAnsi="Arial"/>
          <w:sz w:val="24"/>
        </w:rPr>
        <w:t xml:space="preserve"> </w:t>
      </w:r>
      <w:r w:rsidR="00D65504">
        <w:rPr>
          <w:rFonts w:ascii="Arial" w:hAnsi="Arial"/>
          <w:sz w:val="24"/>
        </w:rPr>
        <w:t>zukunftsfit.</w:t>
      </w:r>
      <w:r w:rsidR="00A62743">
        <w:rPr>
          <w:rFonts w:ascii="Arial" w:hAnsi="Arial"/>
          <w:sz w:val="24"/>
        </w:rPr>
        <w:t xml:space="preserve"> </w:t>
      </w:r>
      <w:r w:rsidR="008A7AFF">
        <w:rPr>
          <w:rFonts w:ascii="Arial" w:hAnsi="Arial"/>
          <w:sz w:val="24"/>
        </w:rPr>
        <w:t>Kern</w:t>
      </w:r>
      <w:r w:rsidR="00A62743">
        <w:rPr>
          <w:rFonts w:ascii="Arial" w:hAnsi="Arial"/>
          <w:sz w:val="24"/>
        </w:rPr>
        <w:t xml:space="preserve"> </w:t>
      </w:r>
      <w:r w:rsidR="008A7AFF">
        <w:rPr>
          <w:rFonts w:ascii="Arial" w:hAnsi="Arial"/>
          <w:sz w:val="24"/>
        </w:rPr>
        <w:t>des</w:t>
      </w:r>
      <w:r w:rsidR="00A62743">
        <w:rPr>
          <w:rFonts w:ascii="Arial" w:hAnsi="Arial"/>
          <w:sz w:val="24"/>
        </w:rPr>
        <w:t xml:space="preserve"> </w:t>
      </w:r>
      <w:r w:rsidR="008A7AFF">
        <w:rPr>
          <w:rFonts w:ascii="Arial" w:hAnsi="Arial"/>
          <w:sz w:val="24"/>
        </w:rPr>
        <w:t>Erfolges</w:t>
      </w:r>
      <w:r w:rsidR="00A62743">
        <w:rPr>
          <w:rFonts w:ascii="Arial" w:hAnsi="Arial"/>
          <w:sz w:val="24"/>
        </w:rPr>
        <w:t xml:space="preserve"> </w:t>
      </w:r>
      <w:r w:rsidR="008A7AFF">
        <w:rPr>
          <w:rFonts w:ascii="Arial" w:hAnsi="Arial"/>
          <w:sz w:val="24"/>
        </w:rPr>
        <w:t>sind</w:t>
      </w:r>
      <w:r w:rsidR="00A62743">
        <w:rPr>
          <w:rFonts w:ascii="Arial" w:hAnsi="Arial"/>
          <w:sz w:val="24"/>
        </w:rPr>
        <w:t xml:space="preserve"> </w:t>
      </w:r>
      <w:r w:rsidR="00D709FD" w:rsidRPr="0061384E">
        <w:rPr>
          <w:rFonts w:ascii="Arial" w:hAnsi="Arial"/>
          <w:sz w:val="24"/>
        </w:rPr>
        <w:t>fortschrittlich</w:t>
      </w:r>
      <w:r w:rsidR="00D709FD">
        <w:rPr>
          <w:rFonts w:ascii="Arial" w:hAnsi="Arial"/>
          <w:sz w:val="24"/>
        </w:rPr>
        <w:t>e</w:t>
      </w:r>
      <w:r w:rsidR="00A62743">
        <w:rPr>
          <w:rFonts w:ascii="Arial" w:hAnsi="Arial"/>
          <w:sz w:val="24"/>
        </w:rPr>
        <w:t xml:space="preserve"> </w:t>
      </w:r>
      <w:r w:rsidR="008A7AFF" w:rsidRPr="0061384E">
        <w:rPr>
          <w:rFonts w:ascii="Arial" w:hAnsi="Arial"/>
          <w:sz w:val="24"/>
        </w:rPr>
        <w:t>All-in-</w:t>
      </w:r>
      <w:r w:rsidR="001F3102">
        <w:rPr>
          <w:rFonts w:ascii="Arial" w:hAnsi="Arial"/>
          <w:sz w:val="24"/>
        </w:rPr>
        <w:t>o</w:t>
      </w:r>
      <w:r w:rsidR="008A7AFF" w:rsidRPr="0061384E">
        <w:rPr>
          <w:rFonts w:ascii="Arial" w:hAnsi="Arial"/>
          <w:sz w:val="24"/>
        </w:rPr>
        <w:t>ne-Energiemanagement-</w:t>
      </w:r>
      <w:r w:rsidR="00A62743">
        <w:rPr>
          <w:rFonts w:ascii="Arial" w:hAnsi="Arial"/>
          <w:sz w:val="24"/>
        </w:rPr>
        <w:t xml:space="preserve"> </w:t>
      </w:r>
      <w:r w:rsidR="008A7AFF" w:rsidRPr="0061384E"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 w:rsidR="008A7AFF" w:rsidRPr="0061384E">
        <w:rPr>
          <w:rFonts w:ascii="Arial" w:hAnsi="Arial"/>
          <w:sz w:val="24"/>
        </w:rPr>
        <w:t>Speichersysteme</w:t>
      </w:r>
      <w:r w:rsidR="00A62743">
        <w:rPr>
          <w:rFonts w:ascii="Arial" w:hAnsi="Arial"/>
          <w:sz w:val="24"/>
        </w:rPr>
        <w:t xml:space="preserve"> </w:t>
      </w:r>
      <w:r w:rsidR="00D709FD" w:rsidRPr="0061384E">
        <w:rPr>
          <w:rFonts w:ascii="Arial" w:hAnsi="Arial"/>
          <w:sz w:val="24"/>
        </w:rPr>
        <w:t>für</w:t>
      </w:r>
      <w:r w:rsidR="00A62743">
        <w:rPr>
          <w:rFonts w:ascii="Arial" w:hAnsi="Arial"/>
          <w:sz w:val="24"/>
        </w:rPr>
        <w:t xml:space="preserve"> </w:t>
      </w:r>
      <w:r w:rsidR="00D709FD" w:rsidRPr="0061384E">
        <w:rPr>
          <w:rFonts w:ascii="Arial" w:hAnsi="Arial"/>
          <w:sz w:val="24"/>
        </w:rPr>
        <w:t>Haushalte</w:t>
      </w:r>
      <w:r w:rsidR="008E2239">
        <w:rPr>
          <w:rFonts w:ascii="Arial" w:hAnsi="Arial"/>
          <w:sz w:val="24"/>
        </w:rPr>
        <w:t>,</w:t>
      </w:r>
      <w:r w:rsidR="00A62743">
        <w:rPr>
          <w:rFonts w:ascii="Arial" w:hAnsi="Arial"/>
          <w:sz w:val="24"/>
        </w:rPr>
        <w:t xml:space="preserve"> </w:t>
      </w:r>
      <w:r w:rsidR="008E2239">
        <w:rPr>
          <w:rFonts w:ascii="Arial" w:hAnsi="Arial"/>
          <w:sz w:val="24"/>
        </w:rPr>
        <w:t>Gewerbe</w:t>
      </w:r>
      <w:r w:rsidR="00A62743">
        <w:rPr>
          <w:rFonts w:ascii="Arial" w:hAnsi="Arial"/>
          <w:sz w:val="24"/>
        </w:rPr>
        <w:t xml:space="preserve"> </w:t>
      </w:r>
      <w:r w:rsidR="008E2239"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 w:rsidR="008E2239">
        <w:rPr>
          <w:rFonts w:ascii="Arial" w:hAnsi="Arial"/>
          <w:sz w:val="24"/>
        </w:rPr>
        <w:t>Industrie</w:t>
      </w:r>
      <w:r w:rsidR="008A7AFF">
        <w:rPr>
          <w:rFonts w:ascii="Arial" w:hAnsi="Arial"/>
          <w:sz w:val="24"/>
        </w:rPr>
        <w:t>.</w:t>
      </w:r>
      <w:r w:rsidR="00A62743">
        <w:rPr>
          <w:rFonts w:ascii="Arial" w:hAnsi="Arial"/>
          <w:sz w:val="24"/>
        </w:rPr>
        <w:t xml:space="preserve"> </w:t>
      </w:r>
      <w:r w:rsidR="00D709FD">
        <w:rPr>
          <w:rFonts w:ascii="Arial" w:hAnsi="Arial"/>
          <w:sz w:val="24"/>
        </w:rPr>
        <w:t>Speicheranlagen</w:t>
      </w:r>
      <w:r w:rsidR="00D709FD" w:rsidRPr="0061384E">
        <w:rPr>
          <w:rFonts w:ascii="Arial" w:hAnsi="Arial"/>
          <w:sz w:val="24"/>
        </w:rPr>
        <w:t>,</w:t>
      </w:r>
      <w:r w:rsidR="00A62743">
        <w:rPr>
          <w:rFonts w:ascii="Arial" w:hAnsi="Arial"/>
          <w:sz w:val="24"/>
        </w:rPr>
        <w:t xml:space="preserve"> </w:t>
      </w:r>
      <w:r w:rsidR="00D709FD" w:rsidRPr="0061384E">
        <w:rPr>
          <w:rFonts w:ascii="Arial" w:hAnsi="Arial"/>
          <w:sz w:val="24"/>
        </w:rPr>
        <w:t>Solarwechselrichter</w:t>
      </w:r>
      <w:r w:rsidR="00A62743">
        <w:rPr>
          <w:rFonts w:ascii="Arial" w:hAnsi="Arial"/>
          <w:sz w:val="24"/>
        </w:rPr>
        <w:t xml:space="preserve"> </w:t>
      </w:r>
      <w:r w:rsidR="00D709FD"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 w:rsidR="00D709FD">
        <w:rPr>
          <w:rFonts w:ascii="Arial" w:hAnsi="Arial"/>
          <w:sz w:val="24"/>
        </w:rPr>
        <w:t>Ladestationen</w:t>
      </w:r>
      <w:r w:rsidR="00A62743">
        <w:rPr>
          <w:rFonts w:ascii="Arial" w:hAnsi="Arial"/>
          <w:sz w:val="24"/>
        </w:rPr>
        <w:t xml:space="preserve"> </w:t>
      </w:r>
      <w:r w:rsidR="00D709FD">
        <w:rPr>
          <w:rFonts w:ascii="Arial" w:hAnsi="Arial"/>
          <w:sz w:val="24"/>
        </w:rPr>
        <w:t>für</w:t>
      </w:r>
      <w:r w:rsidR="00A62743">
        <w:rPr>
          <w:rFonts w:ascii="Arial" w:hAnsi="Arial"/>
          <w:sz w:val="24"/>
        </w:rPr>
        <w:t xml:space="preserve"> </w:t>
      </w:r>
      <w:r w:rsidR="00D709FD">
        <w:rPr>
          <w:rFonts w:ascii="Arial" w:hAnsi="Arial"/>
          <w:sz w:val="24"/>
        </w:rPr>
        <w:t>Elektroauto</w:t>
      </w:r>
      <w:r w:rsidR="003C2B15">
        <w:rPr>
          <w:rFonts w:ascii="Arial" w:hAnsi="Arial"/>
          <w:sz w:val="24"/>
        </w:rPr>
        <w:t>s</w:t>
      </w:r>
      <w:r w:rsidR="00A62743">
        <w:rPr>
          <w:rFonts w:ascii="Arial" w:hAnsi="Arial"/>
          <w:sz w:val="24"/>
        </w:rPr>
        <w:t xml:space="preserve"> </w:t>
      </w:r>
      <w:r w:rsidR="003C2B15">
        <w:rPr>
          <w:rFonts w:ascii="Arial" w:hAnsi="Arial"/>
          <w:sz w:val="24"/>
        </w:rPr>
        <w:t>ergänzen</w:t>
      </w:r>
      <w:r w:rsidR="00A62743">
        <w:rPr>
          <w:rFonts w:ascii="Arial" w:hAnsi="Arial"/>
          <w:sz w:val="24"/>
        </w:rPr>
        <w:t xml:space="preserve"> </w:t>
      </w:r>
      <w:r w:rsidR="003C2B15">
        <w:rPr>
          <w:rFonts w:ascii="Arial" w:hAnsi="Arial"/>
          <w:sz w:val="24"/>
        </w:rPr>
        <w:t>das</w:t>
      </w:r>
      <w:r w:rsidR="00A62743">
        <w:rPr>
          <w:rFonts w:ascii="Arial" w:hAnsi="Arial"/>
          <w:sz w:val="24"/>
        </w:rPr>
        <w:t xml:space="preserve"> </w:t>
      </w:r>
      <w:r w:rsidR="003C2B15">
        <w:rPr>
          <w:rFonts w:ascii="Arial" w:hAnsi="Arial"/>
          <w:sz w:val="24"/>
        </w:rPr>
        <w:t>umfangreiche</w:t>
      </w:r>
      <w:r w:rsidR="00A62743">
        <w:rPr>
          <w:rFonts w:ascii="Arial" w:hAnsi="Arial"/>
          <w:sz w:val="24"/>
        </w:rPr>
        <w:t xml:space="preserve"> </w:t>
      </w:r>
      <w:r w:rsidR="003C2B15">
        <w:rPr>
          <w:rFonts w:ascii="Arial" w:hAnsi="Arial"/>
          <w:sz w:val="24"/>
        </w:rPr>
        <w:t>Portfolio.</w:t>
      </w:r>
      <w:r w:rsidR="00A62743">
        <w:rPr>
          <w:rFonts w:ascii="Arial" w:hAnsi="Arial"/>
          <w:sz w:val="24"/>
        </w:rPr>
        <w:t xml:space="preserve"> </w:t>
      </w:r>
      <w:r w:rsidR="004D4763">
        <w:rPr>
          <w:rFonts w:ascii="Arial" w:hAnsi="Arial"/>
          <w:sz w:val="24"/>
        </w:rPr>
        <w:t>D</w:t>
      </w:r>
      <w:r w:rsidR="004D4763" w:rsidRPr="0089435F">
        <w:rPr>
          <w:rFonts w:ascii="Arial" w:hAnsi="Arial"/>
          <w:sz w:val="24"/>
        </w:rPr>
        <w:t>as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Unternehmen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mit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Hauptsitz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im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Technologiezentrum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Perg</w:t>
      </w:r>
      <w:r w:rsidR="00A62743">
        <w:rPr>
          <w:rFonts w:ascii="Arial" w:hAnsi="Arial"/>
          <w:sz w:val="24"/>
        </w:rPr>
        <w:t xml:space="preserve"> </w:t>
      </w:r>
      <w:r w:rsidR="00B3680D">
        <w:rPr>
          <w:rFonts w:ascii="Arial" w:hAnsi="Arial"/>
          <w:sz w:val="24"/>
        </w:rPr>
        <w:t>fungiert</w:t>
      </w:r>
      <w:r w:rsidR="00A62743">
        <w:rPr>
          <w:rFonts w:ascii="Arial" w:hAnsi="Arial"/>
          <w:sz w:val="24"/>
        </w:rPr>
        <w:t xml:space="preserve"> </w:t>
      </w:r>
      <w:r w:rsidR="00345625">
        <w:rPr>
          <w:rFonts w:ascii="Arial" w:hAnsi="Arial"/>
          <w:sz w:val="24"/>
        </w:rPr>
        <w:t>dabei</w:t>
      </w:r>
      <w:r w:rsidR="00A62743">
        <w:rPr>
          <w:rFonts w:ascii="Arial" w:hAnsi="Arial"/>
          <w:sz w:val="24"/>
        </w:rPr>
        <w:t xml:space="preserve"> </w:t>
      </w:r>
      <w:r w:rsidR="00B3680D">
        <w:rPr>
          <w:rFonts w:ascii="Arial" w:hAnsi="Arial"/>
          <w:sz w:val="24"/>
        </w:rPr>
        <w:t>als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offizieller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Vertriebs</w:t>
      </w:r>
      <w:r w:rsidR="00CA61B6">
        <w:rPr>
          <w:rFonts w:ascii="Arial" w:hAnsi="Arial"/>
          <w:sz w:val="24"/>
        </w:rPr>
        <w:t>kanal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in</w:t>
      </w:r>
      <w:r w:rsidR="00A62743">
        <w:rPr>
          <w:rFonts w:ascii="Arial" w:hAnsi="Arial"/>
          <w:sz w:val="24"/>
        </w:rPr>
        <w:t xml:space="preserve"> </w:t>
      </w:r>
      <w:r w:rsidR="004D4763" w:rsidRPr="0089435F">
        <w:rPr>
          <w:rFonts w:ascii="Arial" w:hAnsi="Arial"/>
          <w:sz w:val="24"/>
        </w:rPr>
        <w:t>Österreich,</w:t>
      </w:r>
      <w:r w:rsidR="00A62743">
        <w:rPr>
          <w:rFonts w:ascii="Arial" w:hAnsi="Arial"/>
          <w:sz w:val="24"/>
        </w:rPr>
        <w:t xml:space="preserve"> </w:t>
      </w:r>
      <w:r w:rsidR="001C2D8C"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 w:rsidR="001C2D8C">
        <w:rPr>
          <w:rFonts w:ascii="Arial" w:hAnsi="Arial"/>
          <w:sz w:val="24"/>
        </w:rPr>
        <w:t>der</w:t>
      </w:r>
      <w:r w:rsidR="00A62743">
        <w:rPr>
          <w:rFonts w:ascii="Arial" w:hAnsi="Arial"/>
          <w:sz w:val="24"/>
        </w:rPr>
        <w:t xml:space="preserve"> </w:t>
      </w:r>
      <w:r w:rsidR="001C2D8C">
        <w:rPr>
          <w:rFonts w:ascii="Arial" w:hAnsi="Arial"/>
          <w:sz w:val="24"/>
        </w:rPr>
        <w:t>EU</w:t>
      </w:r>
      <w:r w:rsidR="00C64D2A">
        <w:rPr>
          <w:rFonts w:ascii="Arial" w:hAnsi="Arial"/>
          <w:sz w:val="24"/>
        </w:rPr>
        <w:t>.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Geleitet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wird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Sunlumo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von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Robert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Buchinger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(CEO),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Markus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Barek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(CVO)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und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Andreas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Peham</w:t>
      </w:r>
      <w:r w:rsidR="00A62743">
        <w:rPr>
          <w:rFonts w:ascii="Arial" w:hAnsi="Arial"/>
          <w:sz w:val="24"/>
        </w:rPr>
        <w:t xml:space="preserve"> </w:t>
      </w:r>
      <w:r w:rsidR="00297BB0">
        <w:rPr>
          <w:rFonts w:ascii="Arial" w:hAnsi="Arial"/>
          <w:sz w:val="24"/>
        </w:rPr>
        <w:t>(COO).</w:t>
      </w:r>
      <w:r w:rsidR="00A62743">
        <w:rPr>
          <w:rFonts w:ascii="Arial" w:hAnsi="Arial"/>
          <w:sz w:val="24"/>
        </w:rPr>
        <w:t xml:space="preserve"> </w:t>
      </w:r>
      <w:r w:rsidR="0089435F">
        <w:rPr>
          <w:rFonts w:ascii="Arial" w:hAnsi="Arial"/>
          <w:sz w:val="24"/>
        </w:rPr>
        <w:t>Weitere</w:t>
      </w:r>
      <w:r w:rsidR="00A62743">
        <w:rPr>
          <w:rFonts w:ascii="Arial" w:hAnsi="Arial"/>
          <w:sz w:val="24"/>
        </w:rPr>
        <w:t xml:space="preserve"> </w:t>
      </w:r>
      <w:r w:rsidR="0089435F">
        <w:rPr>
          <w:rFonts w:ascii="Arial" w:hAnsi="Arial"/>
          <w:sz w:val="24"/>
        </w:rPr>
        <w:t>Infos</w:t>
      </w:r>
      <w:r w:rsidR="00A62743">
        <w:rPr>
          <w:rFonts w:ascii="Arial" w:hAnsi="Arial"/>
          <w:sz w:val="24"/>
        </w:rPr>
        <w:t xml:space="preserve"> </w:t>
      </w:r>
      <w:r w:rsidR="0089435F">
        <w:rPr>
          <w:rFonts w:ascii="Arial" w:hAnsi="Arial"/>
          <w:sz w:val="24"/>
        </w:rPr>
        <w:t>unter</w:t>
      </w:r>
      <w:r w:rsidR="00A62743">
        <w:rPr>
          <w:rFonts w:ascii="Arial" w:hAnsi="Arial"/>
          <w:sz w:val="24"/>
        </w:rPr>
        <w:t xml:space="preserve"> </w:t>
      </w:r>
      <w:hyperlink r:id="rId7" w:history="1">
        <w:r w:rsidR="0089435F" w:rsidRPr="00C12C32">
          <w:rPr>
            <w:rStyle w:val="Hyperlink"/>
            <w:rFonts w:ascii="Arial" w:hAnsi="Arial"/>
            <w:sz w:val="24"/>
          </w:rPr>
          <w:t>www.sunlumo.com</w:t>
        </w:r>
      </w:hyperlink>
      <w:r w:rsidR="0089435F">
        <w:rPr>
          <w:rFonts w:ascii="Arial" w:hAnsi="Arial"/>
          <w:sz w:val="24"/>
        </w:rPr>
        <w:t>.</w:t>
      </w:r>
      <w:r w:rsidR="00A62743">
        <w:rPr>
          <w:rFonts w:ascii="Arial" w:hAnsi="Arial"/>
          <w:sz w:val="24"/>
        </w:rPr>
        <w:t xml:space="preserve"> </w:t>
      </w:r>
    </w:p>
    <w:p w14:paraId="0C105DB7" w14:textId="6A37E60A" w:rsidR="005E00E6" w:rsidRPr="005E00E6" w:rsidRDefault="005E00E6" w:rsidP="00474FAE">
      <w:pPr>
        <w:pStyle w:val="StandardWeb"/>
        <w:shd w:val="clear" w:color="auto" w:fill="FFFFFF"/>
        <w:spacing w:before="0" w:beforeAutospacing="0" w:after="312" w:afterAutospacing="0" w:line="360" w:lineRule="auto"/>
        <w:rPr>
          <w:lang w:val="de-CH"/>
        </w:rPr>
      </w:pPr>
      <w:r w:rsidRPr="00DB332B">
        <w:rPr>
          <w:rStyle w:val="normaltextrun"/>
          <w:rFonts w:ascii="Arial" w:hAnsi="Arial" w:cs="Arial"/>
          <w:color w:val="000000"/>
        </w:rPr>
        <w:t>Für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Rückfragen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steht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Ihnen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gerne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zur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Verfügung: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  <w:lang w:val="it-IT"/>
        </w:rPr>
        <w:t>Kommhaus,</w:t>
      </w:r>
      <w:r w:rsidR="00A62743">
        <w:rPr>
          <w:rStyle w:val="normaltextrun"/>
          <w:rFonts w:ascii="Arial" w:hAnsi="Arial" w:cs="Arial"/>
          <w:color w:val="000000"/>
          <w:lang w:val="it-IT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  <w:lang w:val="it-IT"/>
        </w:rPr>
        <w:t>Chlumeckyplatz</w:t>
      </w:r>
      <w:r w:rsidR="00A62743">
        <w:rPr>
          <w:rStyle w:val="normaltextrun"/>
          <w:rFonts w:ascii="Arial" w:hAnsi="Arial" w:cs="Arial"/>
          <w:color w:val="000000"/>
          <w:lang w:val="it-IT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  <w:lang w:val="it-IT"/>
        </w:rPr>
        <w:t>44/1,</w:t>
      </w:r>
      <w:r w:rsidR="00A62743">
        <w:rPr>
          <w:rStyle w:val="normaltextrun"/>
          <w:rFonts w:ascii="Arial" w:hAnsi="Arial" w:cs="Arial"/>
          <w:color w:val="000000"/>
          <w:lang w:val="it-IT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  <w:lang w:val="it-IT"/>
        </w:rPr>
        <w:t>8990</w:t>
      </w:r>
      <w:r w:rsidR="00A62743">
        <w:rPr>
          <w:rStyle w:val="normaltextrun"/>
          <w:rFonts w:ascii="Arial" w:hAnsi="Arial" w:cs="Arial"/>
          <w:color w:val="000000"/>
          <w:lang w:val="it-IT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  <w:lang w:val="it-IT"/>
        </w:rPr>
        <w:t>Bad</w:t>
      </w:r>
      <w:r w:rsidR="00A62743">
        <w:rPr>
          <w:rStyle w:val="normaltextrun"/>
          <w:rFonts w:ascii="Arial" w:hAnsi="Arial" w:cs="Arial"/>
          <w:color w:val="000000"/>
          <w:lang w:val="it-IT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  <w:lang w:val="it-IT"/>
        </w:rPr>
        <w:t>Aussee,</w:t>
      </w:r>
      <w:r w:rsidR="00A62743">
        <w:rPr>
          <w:rStyle w:val="normaltextrun"/>
          <w:rFonts w:ascii="Arial" w:hAnsi="Arial" w:cs="Arial"/>
          <w:color w:val="000000"/>
          <w:lang w:val="it-IT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  <w:lang w:val="it-IT"/>
        </w:rPr>
        <w:t>Austria,</w:t>
      </w:r>
      <w:r w:rsidR="00A62743">
        <w:rPr>
          <w:rStyle w:val="normaltextrun"/>
          <w:rFonts w:ascii="Arial" w:hAnsi="Arial" w:cs="Arial"/>
          <w:color w:val="000000"/>
          <w:lang w:val="it-IT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Tel.: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+43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3622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r w:rsidRPr="00DB332B">
        <w:rPr>
          <w:rStyle w:val="normaltextrun"/>
          <w:rFonts w:ascii="Arial" w:hAnsi="Arial" w:cs="Arial"/>
          <w:color w:val="000000"/>
        </w:rPr>
        <w:t>55344-0,</w:t>
      </w:r>
      <w:r w:rsidR="00A62743">
        <w:rPr>
          <w:rStyle w:val="normaltextrun"/>
          <w:rFonts w:ascii="Arial" w:hAnsi="Arial" w:cs="Arial"/>
          <w:color w:val="000000"/>
        </w:rPr>
        <w:t xml:space="preserve"> </w:t>
      </w:r>
      <w:hyperlink r:id="rId8" w:tgtFrame="_blank" w:history="1">
        <w:r w:rsidRPr="00DB332B">
          <w:rPr>
            <w:rStyle w:val="normaltextrun"/>
            <w:rFonts w:ascii="Arial" w:hAnsi="Arial" w:cs="Arial"/>
            <w:color w:val="0000FF"/>
            <w:u w:val="single"/>
          </w:rPr>
          <w:t>presse@kommhaus.com</w:t>
        </w:r>
      </w:hyperlink>
    </w:p>
    <w:sectPr w:rsidR="005E00E6" w:rsidRPr="005E00E6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AFCE8" w14:textId="77777777" w:rsidR="007D43E5" w:rsidRDefault="007D43E5">
      <w:r>
        <w:separator/>
      </w:r>
    </w:p>
  </w:endnote>
  <w:endnote w:type="continuationSeparator" w:id="0">
    <w:p w14:paraId="6A76DB13" w14:textId="77777777" w:rsidR="007D43E5" w:rsidRDefault="007D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AF125" w14:textId="77777777" w:rsidR="007D43E5" w:rsidRDefault="007D43E5">
      <w:r>
        <w:separator/>
      </w:r>
    </w:p>
  </w:footnote>
  <w:footnote w:type="continuationSeparator" w:id="0">
    <w:p w14:paraId="61EA8C26" w14:textId="77777777" w:rsidR="007D43E5" w:rsidRDefault="007D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5608"/>
    <w:rsid w:val="00007DB9"/>
    <w:rsid w:val="00042508"/>
    <w:rsid w:val="000514FD"/>
    <w:rsid w:val="00051583"/>
    <w:rsid w:val="00066F0E"/>
    <w:rsid w:val="00071E59"/>
    <w:rsid w:val="00077D61"/>
    <w:rsid w:val="000A3F1A"/>
    <w:rsid w:val="000C0061"/>
    <w:rsid w:val="000C03F0"/>
    <w:rsid w:val="000E6B24"/>
    <w:rsid w:val="000F5616"/>
    <w:rsid w:val="000F6DAF"/>
    <w:rsid w:val="00102CBF"/>
    <w:rsid w:val="001263E2"/>
    <w:rsid w:val="00134260"/>
    <w:rsid w:val="00153904"/>
    <w:rsid w:val="001640F9"/>
    <w:rsid w:val="00170D23"/>
    <w:rsid w:val="001A52F6"/>
    <w:rsid w:val="001B2763"/>
    <w:rsid w:val="001B3B30"/>
    <w:rsid w:val="001B66CB"/>
    <w:rsid w:val="001C2D8C"/>
    <w:rsid w:val="001C52E0"/>
    <w:rsid w:val="001E7087"/>
    <w:rsid w:val="001E727D"/>
    <w:rsid w:val="001F3102"/>
    <w:rsid w:val="002156A0"/>
    <w:rsid w:val="00244C17"/>
    <w:rsid w:val="00246F90"/>
    <w:rsid w:val="0026349D"/>
    <w:rsid w:val="00272CA7"/>
    <w:rsid w:val="002735B4"/>
    <w:rsid w:val="00276311"/>
    <w:rsid w:val="002915D1"/>
    <w:rsid w:val="00292D1A"/>
    <w:rsid w:val="002936CB"/>
    <w:rsid w:val="002969B4"/>
    <w:rsid w:val="00297BB0"/>
    <w:rsid w:val="002A13FD"/>
    <w:rsid w:val="002B73C8"/>
    <w:rsid w:val="002C53DF"/>
    <w:rsid w:val="002C5FCB"/>
    <w:rsid w:val="002D7F13"/>
    <w:rsid w:val="002E309B"/>
    <w:rsid w:val="002F3729"/>
    <w:rsid w:val="00301BFF"/>
    <w:rsid w:val="00313F31"/>
    <w:rsid w:val="0032781C"/>
    <w:rsid w:val="0034446E"/>
    <w:rsid w:val="00345625"/>
    <w:rsid w:val="003521F1"/>
    <w:rsid w:val="00354D0F"/>
    <w:rsid w:val="00355F05"/>
    <w:rsid w:val="00362B21"/>
    <w:rsid w:val="0036311F"/>
    <w:rsid w:val="00383D51"/>
    <w:rsid w:val="00391008"/>
    <w:rsid w:val="003955D3"/>
    <w:rsid w:val="003A13E7"/>
    <w:rsid w:val="003A4DFB"/>
    <w:rsid w:val="003B663A"/>
    <w:rsid w:val="003C0A5F"/>
    <w:rsid w:val="003C2B15"/>
    <w:rsid w:val="003C5AC5"/>
    <w:rsid w:val="003C7EBF"/>
    <w:rsid w:val="003F5F89"/>
    <w:rsid w:val="0041294E"/>
    <w:rsid w:val="0041319C"/>
    <w:rsid w:val="00415E56"/>
    <w:rsid w:val="0046211C"/>
    <w:rsid w:val="00474FAE"/>
    <w:rsid w:val="004771B6"/>
    <w:rsid w:val="004809FD"/>
    <w:rsid w:val="00490D54"/>
    <w:rsid w:val="004963F0"/>
    <w:rsid w:val="004B5737"/>
    <w:rsid w:val="004D4763"/>
    <w:rsid w:val="004E5733"/>
    <w:rsid w:val="00501640"/>
    <w:rsid w:val="00502881"/>
    <w:rsid w:val="00516B7F"/>
    <w:rsid w:val="00533BF4"/>
    <w:rsid w:val="005503CE"/>
    <w:rsid w:val="005750A0"/>
    <w:rsid w:val="005B1D86"/>
    <w:rsid w:val="005E00E6"/>
    <w:rsid w:val="005F6C07"/>
    <w:rsid w:val="0061384E"/>
    <w:rsid w:val="0061592C"/>
    <w:rsid w:val="00623F0B"/>
    <w:rsid w:val="006243CD"/>
    <w:rsid w:val="0062765A"/>
    <w:rsid w:val="00654086"/>
    <w:rsid w:val="00675A8E"/>
    <w:rsid w:val="00686027"/>
    <w:rsid w:val="0069029F"/>
    <w:rsid w:val="006975C0"/>
    <w:rsid w:val="006A0F53"/>
    <w:rsid w:val="006B5549"/>
    <w:rsid w:val="006D17B3"/>
    <w:rsid w:val="006E047B"/>
    <w:rsid w:val="006F4747"/>
    <w:rsid w:val="007225BE"/>
    <w:rsid w:val="00735193"/>
    <w:rsid w:val="00741E3E"/>
    <w:rsid w:val="00742FCB"/>
    <w:rsid w:val="0075033C"/>
    <w:rsid w:val="00766BB0"/>
    <w:rsid w:val="00790233"/>
    <w:rsid w:val="00791457"/>
    <w:rsid w:val="00792A07"/>
    <w:rsid w:val="007A2EBA"/>
    <w:rsid w:val="007B7A3E"/>
    <w:rsid w:val="007C559A"/>
    <w:rsid w:val="007D43E5"/>
    <w:rsid w:val="007E1A6C"/>
    <w:rsid w:val="007E2638"/>
    <w:rsid w:val="007F584B"/>
    <w:rsid w:val="00822C52"/>
    <w:rsid w:val="00844D8E"/>
    <w:rsid w:val="00854492"/>
    <w:rsid w:val="00857D4C"/>
    <w:rsid w:val="00861687"/>
    <w:rsid w:val="0086319A"/>
    <w:rsid w:val="00865147"/>
    <w:rsid w:val="00871AAA"/>
    <w:rsid w:val="008741DD"/>
    <w:rsid w:val="00874BDA"/>
    <w:rsid w:val="00880AC3"/>
    <w:rsid w:val="00892757"/>
    <w:rsid w:val="0089435F"/>
    <w:rsid w:val="008A0788"/>
    <w:rsid w:val="008A3C2B"/>
    <w:rsid w:val="008A7AFF"/>
    <w:rsid w:val="008D0CA3"/>
    <w:rsid w:val="008E2239"/>
    <w:rsid w:val="008E4465"/>
    <w:rsid w:val="00902588"/>
    <w:rsid w:val="00914536"/>
    <w:rsid w:val="009171CF"/>
    <w:rsid w:val="00932F1D"/>
    <w:rsid w:val="00933CD1"/>
    <w:rsid w:val="00956AF7"/>
    <w:rsid w:val="009757D9"/>
    <w:rsid w:val="00987638"/>
    <w:rsid w:val="009A468E"/>
    <w:rsid w:val="009A713A"/>
    <w:rsid w:val="009A73F0"/>
    <w:rsid w:val="009B6E48"/>
    <w:rsid w:val="009D089B"/>
    <w:rsid w:val="009D1096"/>
    <w:rsid w:val="009D265A"/>
    <w:rsid w:val="009D69F2"/>
    <w:rsid w:val="009F70DB"/>
    <w:rsid w:val="00A034F3"/>
    <w:rsid w:val="00A040A8"/>
    <w:rsid w:val="00A14925"/>
    <w:rsid w:val="00A16042"/>
    <w:rsid w:val="00A21EE1"/>
    <w:rsid w:val="00A2226E"/>
    <w:rsid w:val="00A25AFA"/>
    <w:rsid w:val="00A40632"/>
    <w:rsid w:val="00A41384"/>
    <w:rsid w:val="00A47155"/>
    <w:rsid w:val="00A5579B"/>
    <w:rsid w:val="00A55CDC"/>
    <w:rsid w:val="00A62743"/>
    <w:rsid w:val="00A70101"/>
    <w:rsid w:val="00A7326D"/>
    <w:rsid w:val="00A73C45"/>
    <w:rsid w:val="00A84510"/>
    <w:rsid w:val="00A9171D"/>
    <w:rsid w:val="00A922C7"/>
    <w:rsid w:val="00AA3AF6"/>
    <w:rsid w:val="00AC0444"/>
    <w:rsid w:val="00AE57F0"/>
    <w:rsid w:val="00AE69DE"/>
    <w:rsid w:val="00B06550"/>
    <w:rsid w:val="00B21482"/>
    <w:rsid w:val="00B309F9"/>
    <w:rsid w:val="00B3680D"/>
    <w:rsid w:val="00B50D03"/>
    <w:rsid w:val="00BA28E3"/>
    <w:rsid w:val="00BB0AF4"/>
    <w:rsid w:val="00BC6053"/>
    <w:rsid w:val="00BD5C44"/>
    <w:rsid w:val="00BD5D2E"/>
    <w:rsid w:val="00BE5FCD"/>
    <w:rsid w:val="00BE65AA"/>
    <w:rsid w:val="00C26EC3"/>
    <w:rsid w:val="00C30493"/>
    <w:rsid w:val="00C31C64"/>
    <w:rsid w:val="00C320DF"/>
    <w:rsid w:val="00C46D0C"/>
    <w:rsid w:val="00C5351C"/>
    <w:rsid w:val="00C62206"/>
    <w:rsid w:val="00C64D2A"/>
    <w:rsid w:val="00C77B17"/>
    <w:rsid w:val="00C8089B"/>
    <w:rsid w:val="00C81EFF"/>
    <w:rsid w:val="00CA61B6"/>
    <w:rsid w:val="00CB612A"/>
    <w:rsid w:val="00CB7885"/>
    <w:rsid w:val="00CC1AAC"/>
    <w:rsid w:val="00CC61C0"/>
    <w:rsid w:val="00CC7F34"/>
    <w:rsid w:val="00CE401B"/>
    <w:rsid w:val="00D03FD1"/>
    <w:rsid w:val="00D04B03"/>
    <w:rsid w:val="00D13F7A"/>
    <w:rsid w:val="00D14893"/>
    <w:rsid w:val="00D17040"/>
    <w:rsid w:val="00D25C3C"/>
    <w:rsid w:val="00D31CF3"/>
    <w:rsid w:val="00D35017"/>
    <w:rsid w:val="00D41FE9"/>
    <w:rsid w:val="00D61D29"/>
    <w:rsid w:val="00D65504"/>
    <w:rsid w:val="00D65C55"/>
    <w:rsid w:val="00D70584"/>
    <w:rsid w:val="00D709FD"/>
    <w:rsid w:val="00D93706"/>
    <w:rsid w:val="00DA4476"/>
    <w:rsid w:val="00DB26EF"/>
    <w:rsid w:val="00DB332B"/>
    <w:rsid w:val="00DC335E"/>
    <w:rsid w:val="00DC34EC"/>
    <w:rsid w:val="00DC79E4"/>
    <w:rsid w:val="00DD1B93"/>
    <w:rsid w:val="00DD4E49"/>
    <w:rsid w:val="00DD551F"/>
    <w:rsid w:val="00DF2AA8"/>
    <w:rsid w:val="00DF6A34"/>
    <w:rsid w:val="00E01BA0"/>
    <w:rsid w:val="00E07124"/>
    <w:rsid w:val="00E110C9"/>
    <w:rsid w:val="00E11C83"/>
    <w:rsid w:val="00E1535D"/>
    <w:rsid w:val="00E27C38"/>
    <w:rsid w:val="00E32FB6"/>
    <w:rsid w:val="00E35457"/>
    <w:rsid w:val="00E451AC"/>
    <w:rsid w:val="00E6156D"/>
    <w:rsid w:val="00E76032"/>
    <w:rsid w:val="00E85523"/>
    <w:rsid w:val="00E86A5E"/>
    <w:rsid w:val="00E94C4D"/>
    <w:rsid w:val="00E94E42"/>
    <w:rsid w:val="00E94F01"/>
    <w:rsid w:val="00E95338"/>
    <w:rsid w:val="00E95379"/>
    <w:rsid w:val="00ED20EC"/>
    <w:rsid w:val="00EE512D"/>
    <w:rsid w:val="00EF5259"/>
    <w:rsid w:val="00F102CF"/>
    <w:rsid w:val="00F12824"/>
    <w:rsid w:val="00F15471"/>
    <w:rsid w:val="00F16209"/>
    <w:rsid w:val="00F226F3"/>
    <w:rsid w:val="00F30071"/>
    <w:rsid w:val="00F42351"/>
    <w:rsid w:val="00F427AD"/>
    <w:rsid w:val="00F4675A"/>
    <w:rsid w:val="00F51410"/>
    <w:rsid w:val="00F666DD"/>
    <w:rsid w:val="00F676A9"/>
    <w:rsid w:val="00F77AA8"/>
    <w:rsid w:val="00F82785"/>
    <w:rsid w:val="00F83528"/>
    <w:rsid w:val="00F90CD4"/>
    <w:rsid w:val="00F92A8A"/>
    <w:rsid w:val="00F945F6"/>
    <w:rsid w:val="00FA01EA"/>
    <w:rsid w:val="00FA0B1B"/>
    <w:rsid w:val="00FA601B"/>
    <w:rsid w:val="00FB538D"/>
    <w:rsid w:val="00FB6F0A"/>
    <w:rsid w:val="00FC05B2"/>
    <w:rsid w:val="00FC1624"/>
    <w:rsid w:val="00FC44FC"/>
    <w:rsid w:val="00FC6156"/>
    <w:rsid w:val="00FD5C9A"/>
    <w:rsid w:val="00FE27A4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13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A13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  <w:style w:type="paragraph" w:styleId="StandardWeb">
    <w:name w:val="Normal (Web)"/>
    <w:basedOn w:val="Standard"/>
    <w:uiPriority w:val="99"/>
    <w:unhideWhenUsed/>
    <w:rsid w:val="0089435F"/>
    <w:pPr>
      <w:spacing w:before="100" w:beforeAutospacing="1" w:after="100" w:afterAutospacing="1"/>
    </w:pPr>
    <w:rPr>
      <w:rFonts w:ascii="Times" w:eastAsia="MS Mincho" w:hAnsi="Times"/>
      <w:lang w:val="de-AT"/>
    </w:rPr>
  </w:style>
  <w:style w:type="character" w:customStyle="1" w:styleId="berschrift5Zchn">
    <w:name w:val="Überschrift 5 Zchn"/>
    <w:basedOn w:val="Absatz-Standardschriftart"/>
    <w:link w:val="berschrift5"/>
    <w:semiHidden/>
    <w:rsid w:val="002A13FD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13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normaltextrun">
    <w:name w:val="normaltextrun"/>
    <w:basedOn w:val="Absatz-Standardschriftart"/>
    <w:rsid w:val="005E00E6"/>
  </w:style>
  <w:style w:type="character" w:customStyle="1" w:styleId="eop">
    <w:name w:val="eop"/>
    <w:basedOn w:val="Absatz-Standardschriftart"/>
    <w:rsid w:val="005E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kommha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nlum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REDAKTION Kommhaus</cp:lastModifiedBy>
  <cp:revision>10</cp:revision>
  <cp:lastPrinted>2017-08-03T19:05:00Z</cp:lastPrinted>
  <dcterms:created xsi:type="dcterms:W3CDTF">2026-01-14T08:39:00Z</dcterms:created>
  <dcterms:modified xsi:type="dcterms:W3CDTF">2026-01-27T06:53:00Z</dcterms:modified>
</cp:coreProperties>
</file>